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E917" w14:textId="77777777" w:rsidR="001B18FD" w:rsidRPr="003E3882" w:rsidRDefault="001B18FD" w:rsidP="001B18FD">
      <w:pPr>
        <w:tabs>
          <w:tab w:val="left" w:pos="8166"/>
        </w:tabs>
        <w:spacing w:before="76"/>
        <w:ind w:left="8140" w:right="306" w:hanging="754"/>
        <w:rPr>
          <w:rFonts w:asciiTheme="minorHAnsi" w:hAnsiTheme="minorHAnsi" w:cstheme="minorHAnsi"/>
          <w:sz w:val="24"/>
        </w:rPr>
      </w:pPr>
      <w:r w:rsidRPr="003E3882">
        <w:rPr>
          <w:rFonts w:asciiTheme="minorHAnsi" w:hAnsiTheme="minorHAnsi" w:cstheme="minorHAnsi"/>
          <w:sz w:val="24"/>
        </w:rPr>
        <w:t>Al</w:t>
      </w:r>
      <w:r w:rsidRPr="003E3882">
        <w:rPr>
          <w:rFonts w:asciiTheme="minorHAnsi" w:hAnsiTheme="minorHAnsi" w:cstheme="minorHAnsi"/>
          <w:sz w:val="24"/>
        </w:rPr>
        <w:tab/>
      </w:r>
      <w:r w:rsidRPr="003E3882">
        <w:rPr>
          <w:rFonts w:asciiTheme="minorHAnsi" w:hAnsiTheme="minorHAnsi" w:cstheme="minorHAnsi"/>
          <w:sz w:val="24"/>
        </w:rPr>
        <w:tab/>
        <w:t>Dirigente Scolastico Istituto Comprensivo PIGNATELLI</w:t>
      </w:r>
    </w:p>
    <w:p w14:paraId="73C200DB" w14:textId="77777777" w:rsidR="001B18FD" w:rsidRPr="003E3882" w:rsidRDefault="001B18FD" w:rsidP="001B18FD">
      <w:pPr>
        <w:spacing w:before="1"/>
        <w:ind w:left="1794"/>
        <w:rPr>
          <w:rFonts w:asciiTheme="minorHAnsi" w:hAnsiTheme="minorHAnsi" w:cstheme="minorHAnsi"/>
          <w:b/>
          <w:sz w:val="24"/>
        </w:rPr>
      </w:pPr>
    </w:p>
    <w:p w14:paraId="74A7B8CF" w14:textId="77777777" w:rsidR="00ED5FF8" w:rsidRPr="003E3882" w:rsidRDefault="00ED5FF8" w:rsidP="00ED5FF8">
      <w:pPr>
        <w:spacing w:before="1"/>
        <w:ind w:left="1794"/>
        <w:rPr>
          <w:rFonts w:asciiTheme="minorHAnsi" w:hAnsiTheme="minorHAnsi" w:cstheme="minorHAnsi"/>
          <w:b/>
        </w:rPr>
      </w:pPr>
    </w:p>
    <w:p w14:paraId="50AE8D71" w14:textId="69F9EFA0" w:rsidR="009F2A4D" w:rsidRPr="003E3882" w:rsidRDefault="00F47E60" w:rsidP="009F2A4D">
      <w:pPr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3E3882">
        <w:rPr>
          <w:rFonts w:asciiTheme="minorHAnsi" w:hAnsiTheme="minorHAnsi" w:cstheme="minorHAnsi"/>
          <w:sz w:val="24"/>
          <w:szCs w:val="24"/>
        </w:rPr>
        <w:t>PON FSE "</w:t>
      </w:r>
      <w:r w:rsidR="00ED5FF8" w:rsidRPr="003E3882">
        <w:rPr>
          <w:rFonts w:asciiTheme="minorHAnsi" w:hAnsiTheme="minorHAnsi" w:cstheme="minorHAnsi"/>
          <w:sz w:val="24"/>
          <w:szCs w:val="24"/>
        </w:rPr>
        <w:t>Per la Scuola competenze e ambienti per l’apprendimento "</w:t>
      </w:r>
      <w:r w:rsidRPr="003E3882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001A03" w:rsidRPr="003E3882">
        <w:rPr>
          <w:rFonts w:asciiTheme="minorHAnsi" w:hAnsiTheme="minorHAnsi" w:cstheme="minorHAnsi"/>
        </w:rPr>
        <w:t xml:space="preserve">Avviso pubblico, n. </w:t>
      </w:r>
      <w:hyperlink r:id="rId7" w:history="1">
        <w:proofErr w:type="spellStart"/>
        <w:r w:rsidR="00001A03" w:rsidRPr="003E3882">
          <w:rPr>
            <w:rStyle w:val="Collegamentoipertestuale"/>
            <w:rFonts w:asciiTheme="minorHAnsi" w:hAnsiTheme="minorHAnsi" w:cstheme="minorHAnsi"/>
            <w:bCs/>
            <w:color w:val="auto"/>
            <w:u w:val="none"/>
            <w:shd w:val="clear" w:color="auto" w:fill="FFFFFF"/>
          </w:rPr>
          <w:t>prot</w:t>
        </w:r>
        <w:proofErr w:type="spellEnd"/>
        <w:r w:rsidR="00001A03" w:rsidRPr="003E3882">
          <w:rPr>
            <w:rStyle w:val="Collegamentoipertestuale"/>
            <w:rFonts w:asciiTheme="minorHAnsi" w:hAnsiTheme="minorHAnsi" w:cstheme="minorHAnsi"/>
            <w:bCs/>
            <w:color w:val="auto"/>
            <w:u w:val="none"/>
            <w:shd w:val="clear" w:color="auto" w:fill="FFFFFF"/>
          </w:rPr>
          <w:t>.  26502 del 06 agosto 2019</w:t>
        </w:r>
      </w:hyperlink>
      <w:r w:rsidR="00001A03" w:rsidRPr="003E3882">
        <w:rPr>
          <w:rStyle w:val="Collegamentoipertestuale"/>
          <w:rFonts w:asciiTheme="minorHAnsi" w:hAnsiTheme="minorHAnsi" w:cstheme="minorHAnsi"/>
          <w:bCs/>
          <w:color w:val="auto"/>
          <w:u w:val="none"/>
          <w:shd w:val="clear" w:color="auto" w:fill="FFFFFF"/>
        </w:rPr>
        <w:t xml:space="preserve"> </w:t>
      </w:r>
      <w:r w:rsidR="00001A03" w:rsidRPr="003E3882">
        <w:rPr>
          <w:rFonts w:asciiTheme="minorHAnsi" w:hAnsiTheme="minorHAnsi" w:cstheme="minorHAnsi"/>
        </w:rPr>
        <w:t>- per la realizzazione di progetti volti al contrasto del rischio di fallimento formativo precoce e di povertà educativa, nonché per la prevenzione delle situazioni di fragilità nei confronti della capaci</w:t>
      </w:r>
      <w:r w:rsidR="007E65D0">
        <w:rPr>
          <w:rFonts w:asciiTheme="minorHAnsi" w:hAnsiTheme="minorHAnsi" w:cstheme="minorHAnsi"/>
        </w:rPr>
        <w:t>tà attrattiva della criminalità</w:t>
      </w:r>
      <w:bookmarkStart w:id="0" w:name="_GoBack"/>
      <w:bookmarkEnd w:id="0"/>
      <w:r w:rsidR="00001A03" w:rsidRPr="003E388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.</w:t>
      </w:r>
    </w:p>
    <w:p w14:paraId="6169C2BA" w14:textId="53750051" w:rsidR="0046782A" w:rsidRPr="003E3882" w:rsidRDefault="0046782A" w:rsidP="00FD2861">
      <w:pPr>
        <w:widowControl/>
        <w:autoSpaceDE/>
        <w:autoSpaceDN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603835" w14:textId="77777777" w:rsidR="00622FF6" w:rsidRPr="003E3882" w:rsidRDefault="00622FF6" w:rsidP="00FD2861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764007B6" w14:textId="475AB1E9" w:rsidR="009F2A4D" w:rsidRPr="003E3882" w:rsidRDefault="001B18FD" w:rsidP="003E3882">
      <w:pPr>
        <w:pStyle w:val="Corpotesto"/>
        <w:spacing w:before="3"/>
        <w:rPr>
          <w:rFonts w:asciiTheme="minorHAnsi" w:hAnsiTheme="minorHAnsi" w:cstheme="minorHAnsi"/>
          <w:b/>
        </w:rPr>
      </w:pPr>
      <w:r w:rsidRPr="003E3882">
        <w:rPr>
          <w:rFonts w:asciiTheme="minorHAnsi" w:hAnsiTheme="minorHAnsi" w:cstheme="minorHAnsi"/>
          <w:b/>
        </w:rPr>
        <w:t>DICHIARAZIONE</w:t>
      </w:r>
      <w:r w:rsidRPr="003E3882">
        <w:rPr>
          <w:rFonts w:asciiTheme="minorHAnsi" w:hAnsiTheme="minorHAnsi" w:cstheme="minorHAnsi"/>
          <w:b/>
        </w:rPr>
        <w:tab/>
        <w:t>DI</w:t>
      </w:r>
      <w:r w:rsidRPr="003E3882">
        <w:rPr>
          <w:rFonts w:asciiTheme="minorHAnsi" w:hAnsiTheme="minorHAnsi" w:cstheme="minorHAnsi"/>
          <w:b/>
        </w:rPr>
        <w:tab/>
        <w:t>DISPONIBILITÀ</w:t>
      </w:r>
      <w:r w:rsidRPr="003E3882">
        <w:rPr>
          <w:rFonts w:asciiTheme="minorHAnsi" w:hAnsiTheme="minorHAnsi" w:cstheme="minorHAnsi"/>
          <w:b/>
        </w:rPr>
        <w:tab/>
        <w:t>PER</w:t>
      </w:r>
      <w:r w:rsidRPr="003E3882">
        <w:rPr>
          <w:rFonts w:asciiTheme="minorHAnsi" w:hAnsiTheme="minorHAnsi" w:cstheme="minorHAnsi"/>
          <w:b/>
        </w:rPr>
        <w:tab/>
        <w:t>INCARICO</w:t>
      </w:r>
      <w:r w:rsidRPr="003E3882">
        <w:rPr>
          <w:rFonts w:asciiTheme="minorHAnsi" w:hAnsiTheme="minorHAnsi" w:cstheme="minorHAnsi"/>
          <w:b/>
        </w:rPr>
        <w:tab/>
        <w:t>DI</w:t>
      </w:r>
      <w:r w:rsidRPr="003E3882">
        <w:rPr>
          <w:rFonts w:asciiTheme="minorHAnsi" w:hAnsiTheme="minorHAnsi" w:cstheme="minorHAnsi"/>
          <w:b/>
        </w:rPr>
        <w:tab/>
      </w:r>
      <w:r w:rsidR="009F2A4D" w:rsidRPr="003E3882">
        <w:rPr>
          <w:rFonts w:asciiTheme="minorHAnsi" w:hAnsiTheme="minorHAnsi" w:cstheme="minorHAnsi"/>
          <w:b/>
          <w:bCs/>
        </w:rPr>
        <w:t>COORDINATORE OPERATIVO E DI SUPPORTO ALLE ATTIVITA’</w:t>
      </w:r>
      <w:r w:rsidRPr="003E3882">
        <w:rPr>
          <w:rFonts w:asciiTheme="minorHAnsi" w:hAnsiTheme="minorHAnsi" w:cstheme="minorHAnsi"/>
          <w:b/>
        </w:rPr>
        <w:t xml:space="preserve"> </w:t>
      </w:r>
      <w:r w:rsidR="00FD2861" w:rsidRPr="003E3882">
        <w:rPr>
          <w:rFonts w:asciiTheme="minorHAnsi" w:hAnsiTheme="minorHAnsi" w:cstheme="minorHAnsi"/>
          <w:b/>
          <w:bCs/>
        </w:rPr>
        <w:t xml:space="preserve">- </w:t>
      </w:r>
      <w:r w:rsidR="00001A03" w:rsidRPr="003E3882">
        <w:rPr>
          <w:rFonts w:asciiTheme="minorHAnsi" w:hAnsiTheme="minorHAnsi" w:cstheme="minorHAnsi"/>
          <w:b/>
        </w:rPr>
        <w:t>CODICE PROGETTO:</w:t>
      </w:r>
      <w:r w:rsidR="00001A03" w:rsidRPr="003E3882">
        <w:rPr>
          <w:rFonts w:asciiTheme="minorHAnsi" w:hAnsiTheme="minorHAnsi" w:cstheme="minorHAnsi"/>
          <w:b/>
          <w:spacing w:val="11"/>
        </w:rPr>
        <w:t xml:space="preserve"> </w:t>
      </w:r>
      <w:r w:rsidR="00001A03" w:rsidRPr="003E3882">
        <w:rPr>
          <w:rFonts w:asciiTheme="minorHAnsi" w:hAnsiTheme="minorHAnsi" w:cstheme="minorHAnsi"/>
          <w:b/>
        </w:rPr>
        <w:t>10.2.2A-FDRPOC-PU-2020-25 - CUP:</w:t>
      </w:r>
      <w:r w:rsidR="00001A03" w:rsidRPr="003E3882">
        <w:rPr>
          <w:rFonts w:asciiTheme="minorHAnsi" w:hAnsiTheme="minorHAnsi" w:cstheme="minorHAnsi"/>
          <w:b/>
          <w:bCs/>
        </w:rPr>
        <w:t xml:space="preserve"> </w:t>
      </w:r>
      <w:r w:rsidR="00001A03" w:rsidRPr="003E3882">
        <w:rPr>
          <w:rFonts w:asciiTheme="minorHAnsi" w:hAnsiTheme="minorHAnsi" w:cstheme="minorHAnsi"/>
          <w:b/>
          <w:shd w:val="clear" w:color="auto" w:fill="FFFFFF"/>
        </w:rPr>
        <w:t>B43D19000870001</w:t>
      </w:r>
      <w:r w:rsidR="003E3882" w:rsidRPr="003E3882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9F2A4D" w:rsidRPr="003E3882">
        <w:rPr>
          <w:rFonts w:asciiTheme="minorHAnsi" w:hAnsiTheme="minorHAnsi" w:cstheme="minorHAnsi"/>
          <w:b/>
          <w:shd w:val="clear" w:color="auto" w:fill="FFFFFF"/>
        </w:rPr>
        <w:t>– P</w:t>
      </w:r>
      <w:r w:rsidR="00145B52" w:rsidRPr="003E3882">
        <w:rPr>
          <w:rFonts w:asciiTheme="minorHAnsi" w:hAnsiTheme="minorHAnsi" w:cstheme="minorHAnsi"/>
          <w:b/>
          <w:shd w:val="clear" w:color="auto" w:fill="FFFFFF"/>
        </w:rPr>
        <w:t>r</w:t>
      </w:r>
      <w:r w:rsidR="009F2A4D" w:rsidRPr="003E3882">
        <w:rPr>
          <w:rFonts w:asciiTheme="minorHAnsi" w:hAnsiTheme="minorHAnsi" w:cstheme="minorHAnsi"/>
          <w:b/>
          <w:shd w:val="clear" w:color="auto" w:fill="FFFFFF"/>
        </w:rPr>
        <w:t>ogetto “</w:t>
      </w:r>
      <w:hyperlink r:id="rId8" w:anchor="fse2" w:history="1">
        <w:r w:rsidR="00001A03" w:rsidRPr="003E3882">
          <w:rPr>
            <w:rStyle w:val="Collegamentoipertestuale"/>
            <w:rFonts w:asciiTheme="minorHAnsi" w:hAnsiTheme="minorHAnsi" w:cstheme="minorHAnsi"/>
            <w:b/>
            <w:color w:val="auto"/>
            <w:u w:val="none"/>
          </w:rPr>
          <w:t>Social...MENTE in azione</w:t>
        </w:r>
      </w:hyperlink>
      <w:r w:rsidR="009F2A4D" w:rsidRPr="003E3882">
        <w:rPr>
          <w:rFonts w:asciiTheme="minorHAnsi" w:hAnsiTheme="minorHAnsi" w:cstheme="minorHAnsi"/>
          <w:b/>
          <w:shd w:val="clear" w:color="auto" w:fill="FFFFFF"/>
        </w:rPr>
        <w:t>”</w:t>
      </w:r>
    </w:p>
    <w:p w14:paraId="1A42E852" w14:textId="1174CC27" w:rsidR="00D45A4B" w:rsidRPr="003E3882" w:rsidRDefault="00D45A4B" w:rsidP="009F2A4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D751A2" w14:textId="77777777" w:rsidR="001B18FD" w:rsidRPr="003E3882" w:rsidRDefault="00FD2861" w:rsidP="00FD2861">
      <w:pPr>
        <w:tabs>
          <w:tab w:val="left" w:pos="6605"/>
        </w:tabs>
        <w:spacing w:before="90"/>
        <w:rPr>
          <w:rFonts w:asciiTheme="minorHAnsi" w:hAnsiTheme="minorHAnsi" w:cstheme="minorHAnsi"/>
          <w:sz w:val="24"/>
          <w:szCs w:val="24"/>
        </w:rPr>
      </w:pPr>
      <w:r w:rsidRPr="003E3882">
        <w:rPr>
          <w:rFonts w:asciiTheme="minorHAnsi" w:hAnsiTheme="minorHAnsi" w:cstheme="minorHAnsi"/>
          <w:sz w:val="24"/>
          <w:szCs w:val="24"/>
        </w:rPr>
        <w:t xml:space="preserve">    </w:t>
      </w:r>
      <w:r w:rsidR="00EC5BF7" w:rsidRPr="003E3882">
        <w:rPr>
          <w:rFonts w:asciiTheme="minorHAnsi" w:hAnsiTheme="minorHAnsi" w:cstheme="minorHAnsi"/>
          <w:sz w:val="24"/>
          <w:szCs w:val="24"/>
        </w:rPr>
        <w:t>Visto</w:t>
      </w:r>
      <w:r w:rsidR="001B18FD" w:rsidRPr="003E3882">
        <w:rPr>
          <w:rFonts w:asciiTheme="minorHAnsi" w:hAnsiTheme="minorHAnsi" w:cstheme="minorHAnsi"/>
          <w:sz w:val="24"/>
          <w:szCs w:val="24"/>
        </w:rPr>
        <w:t xml:space="preserve"> </w:t>
      </w:r>
      <w:r w:rsidR="004D2923" w:rsidRPr="003E3882">
        <w:rPr>
          <w:rFonts w:asciiTheme="minorHAnsi" w:hAnsiTheme="minorHAnsi" w:cstheme="minorHAnsi"/>
          <w:sz w:val="24"/>
          <w:szCs w:val="24"/>
        </w:rPr>
        <w:t>l’Avviso interno</w:t>
      </w:r>
      <w:r w:rsidR="001B18FD" w:rsidRPr="003E3882">
        <w:rPr>
          <w:rFonts w:asciiTheme="minorHAnsi" w:hAnsiTheme="minorHAnsi" w:cstheme="minorHAnsi"/>
          <w:sz w:val="24"/>
          <w:szCs w:val="24"/>
        </w:rPr>
        <w:t xml:space="preserve"> del Dirigente Scolastico</w:t>
      </w:r>
      <w:r w:rsidR="001B18FD" w:rsidRPr="003E38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B18FD" w:rsidRPr="003E3882">
        <w:rPr>
          <w:rFonts w:asciiTheme="minorHAnsi" w:hAnsiTheme="minorHAnsi" w:cstheme="minorHAnsi"/>
          <w:sz w:val="24"/>
          <w:szCs w:val="24"/>
        </w:rPr>
        <w:t>prot.</w:t>
      </w:r>
      <w:r w:rsidR="001B18FD" w:rsidRPr="003E38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B18FD" w:rsidRPr="003E3882">
        <w:rPr>
          <w:rFonts w:asciiTheme="minorHAnsi" w:hAnsiTheme="minorHAnsi" w:cstheme="minorHAnsi"/>
          <w:sz w:val="24"/>
          <w:szCs w:val="24"/>
        </w:rPr>
        <w:t>n.</w:t>
      </w:r>
      <w:r w:rsidR="001B18FD" w:rsidRPr="003E3882">
        <w:rPr>
          <w:rFonts w:asciiTheme="minorHAnsi" w:hAnsiTheme="minorHAnsi" w:cstheme="minorHAnsi"/>
          <w:sz w:val="24"/>
          <w:szCs w:val="24"/>
          <w:u w:val="single"/>
        </w:rPr>
        <w:tab/>
      </w:r>
      <w:r w:rsidR="001B18FD" w:rsidRPr="003E3882">
        <w:rPr>
          <w:rFonts w:asciiTheme="minorHAnsi" w:hAnsiTheme="minorHAnsi" w:cstheme="minorHAnsi"/>
          <w:sz w:val="24"/>
          <w:szCs w:val="24"/>
        </w:rPr>
        <w:t xml:space="preserve">del </w:t>
      </w:r>
      <w:r w:rsidR="00434212" w:rsidRPr="003E3882">
        <w:rPr>
          <w:rFonts w:asciiTheme="minorHAnsi" w:hAnsiTheme="minorHAnsi" w:cstheme="minorHAnsi"/>
          <w:sz w:val="24"/>
          <w:szCs w:val="24"/>
        </w:rPr>
        <w:t>_____</w:t>
      </w:r>
      <w:r w:rsidR="00774F22" w:rsidRPr="003E3882">
        <w:rPr>
          <w:rFonts w:asciiTheme="minorHAnsi" w:hAnsiTheme="minorHAnsi" w:cstheme="minorHAnsi"/>
          <w:sz w:val="24"/>
          <w:szCs w:val="24"/>
        </w:rPr>
        <w:t>_______</w:t>
      </w:r>
    </w:p>
    <w:p w14:paraId="46635E09" w14:textId="77777777" w:rsidR="001B18FD" w:rsidRPr="003E3882" w:rsidRDefault="001B18FD" w:rsidP="001B18FD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6D1B6339" w14:textId="77777777" w:rsidR="001B18FD" w:rsidRPr="003E3882" w:rsidRDefault="001B18FD" w:rsidP="001B18FD">
      <w:pPr>
        <w:tabs>
          <w:tab w:val="left" w:pos="6594"/>
          <w:tab w:val="left" w:pos="10647"/>
        </w:tabs>
        <w:spacing w:before="90"/>
        <w:ind w:left="219"/>
        <w:rPr>
          <w:rFonts w:asciiTheme="minorHAnsi" w:hAnsiTheme="minorHAnsi" w:cstheme="minorHAnsi"/>
          <w:sz w:val="24"/>
          <w:szCs w:val="24"/>
        </w:rPr>
      </w:pPr>
      <w:r w:rsidRPr="003E3882">
        <w:rPr>
          <w:rFonts w:asciiTheme="minorHAnsi" w:hAnsiTheme="minorHAnsi" w:cstheme="minorHAnsi"/>
          <w:sz w:val="24"/>
          <w:szCs w:val="24"/>
        </w:rPr>
        <w:t>Il</w:t>
      </w:r>
      <w:r w:rsidRPr="003E38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3882">
        <w:rPr>
          <w:rFonts w:asciiTheme="minorHAnsi" w:hAnsiTheme="minorHAnsi" w:cstheme="minorHAnsi"/>
          <w:sz w:val="24"/>
          <w:szCs w:val="24"/>
        </w:rPr>
        <w:t>sottoscritto</w:t>
      </w:r>
      <w:r w:rsidRPr="003E388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3882">
        <w:rPr>
          <w:rFonts w:asciiTheme="minorHAnsi" w:hAnsiTheme="minorHAnsi" w:cstheme="minorHAnsi"/>
          <w:sz w:val="24"/>
          <w:szCs w:val="24"/>
        </w:rPr>
        <w:t xml:space="preserve">docente di </w:t>
      </w:r>
      <w:r w:rsidRPr="003E388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E3882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EBA6762" w14:textId="77777777" w:rsidR="001B18FD" w:rsidRPr="003E3882" w:rsidRDefault="001B18FD" w:rsidP="001B18FD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601D072C" w14:textId="77777777" w:rsidR="001B18FD" w:rsidRPr="003E3882" w:rsidRDefault="001B18FD" w:rsidP="001B18FD">
      <w:pPr>
        <w:tabs>
          <w:tab w:val="left" w:pos="7911"/>
          <w:tab w:val="left" w:pos="10652"/>
        </w:tabs>
        <w:spacing w:before="90"/>
        <w:ind w:left="220"/>
        <w:rPr>
          <w:rFonts w:asciiTheme="minorHAnsi" w:hAnsiTheme="minorHAnsi" w:cstheme="minorHAnsi"/>
          <w:sz w:val="24"/>
          <w:szCs w:val="24"/>
        </w:rPr>
      </w:pPr>
      <w:r w:rsidRPr="003E3882">
        <w:rPr>
          <w:rFonts w:asciiTheme="minorHAnsi" w:hAnsiTheme="minorHAnsi" w:cstheme="minorHAnsi"/>
          <w:sz w:val="24"/>
          <w:szCs w:val="24"/>
        </w:rPr>
        <w:t>In</w:t>
      </w:r>
      <w:r w:rsidRPr="003E38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3882">
        <w:rPr>
          <w:rFonts w:asciiTheme="minorHAnsi" w:hAnsiTheme="minorHAnsi" w:cstheme="minorHAnsi"/>
          <w:sz w:val="24"/>
          <w:szCs w:val="24"/>
        </w:rPr>
        <w:t>servizio</w:t>
      </w:r>
      <w:r w:rsidRPr="003E38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3882">
        <w:rPr>
          <w:rFonts w:asciiTheme="minorHAnsi" w:hAnsiTheme="minorHAnsi" w:cstheme="minorHAnsi"/>
          <w:sz w:val="24"/>
          <w:szCs w:val="24"/>
        </w:rPr>
        <w:t>presso</w:t>
      </w:r>
      <w:r w:rsidRPr="003E3882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spellStart"/>
      <w:r w:rsidRPr="003E3882">
        <w:rPr>
          <w:rFonts w:asciiTheme="minorHAnsi" w:hAnsiTheme="minorHAnsi" w:cstheme="minorHAnsi"/>
          <w:sz w:val="24"/>
          <w:szCs w:val="24"/>
        </w:rPr>
        <w:t>dall’a.s.</w:t>
      </w:r>
      <w:proofErr w:type="spellEnd"/>
      <w:r w:rsidRPr="003E3882">
        <w:rPr>
          <w:rFonts w:asciiTheme="minorHAnsi" w:hAnsiTheme="minorHAnsi" w:cstheme="minorHAnsi"/>
          <w:sz w:val="24"/>
          <w:szCs w:val="24"/>
        </w:rPr>
        <w:t xml:space="preserve">  </w:t>
      </w:r>
      <w:r w:rsidRPr="003E388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E3882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4A90464" w14:textId="77777777" w:rsidR="001B18FD" w:rsidRPr="003E3882" w:rsidRDefault="001B18FD" w:rsidP="001B18FD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731A4F42" w14:textId="77777777" w:rsidR="001B18FD" w:rsidRPr="003E3882" w:rsidRDefault="001B18FD" w:rsidP="001B18FD">
      <w:pPr>
        <w:spacing w:before="90"/>
        <w:ind w:left="4866"/>
        <w:rPr>
          <w:rFonts w:asciiTheme="minorHAnsi" w:hAnsiTheme="minorHAnsi" w:cstheme="minorHAnsi"/>
          <w:sz w:val="24"/>
          <w:szCs w:val="24"/>
        </w:rPr>
      </w:pPr>
      <w:r w:rsidRPr="003E3882">
        <w:rPr>
          <w:rFonts w:asciiTheme="minorHAnsi" w:hAnsiTheme="minorHAnsi" w:cstheme="minorHAnsi"/>
          <w:sz w:val="24"/>
          <w:szCs w:val="24"/>
        </w:rPr>
        <w:t>DICHIARA</w:t>
      </w:r>
    </w:p>
    <w:p w14:paraId="535F9C7F" w14:textId="77777777" w:rsidR="00434212" w:rsidRPr="003E3882" w:rsidRDefault="00434212" w:rsidP="001B18FD">
      <w:pPr>
        <w:ind w:left="220"/>
        <w:rPr>
          <w:rFonts w:asciiTheme="minorHAnsi" w:hAnsiTheme="minorHAnsi" w:cstheme="minorHAnsi"/>
          <w:sz w:val="24"/>
          <w:szCs w:val="24"/>
        </w:rPr>
      </w:pPr>
    </w:p>
    <w:p w14:paraId="1603A85A" w14:textId="0521BFE6" w:rsidR="001B18FD" w:rsidRPr="003E3882" w:rsidRDefault="00434212" w:rsidP="001B18FD">
      <w:pPr>
        <w:ind w:left="220"/>
        <w:rPr>
          <w:rFonts w:asciiTheme="minorHAnsi" w:hAnsiTheme="minorHAnsi" w:cstheme="minorHAnsi"/>
          <w:sz w:val="24"/>
          <w:szCs w:val="24"/>
        </w:rPr>
      </w:pPr>
      <w:proofErr w:type="gramStart"/>
      <w:r w:rsidRPr="003E3882">
        <w:rPr>
          <w:rFonts w:asciiTheme="minorHAnsi" w:hAnsiTheme="minorHAnsi" w:cstheme="minorHAnsi"/>
          <w:sz w:val="24"/>
          <w:szCs w:val="24"/>
        </w:rPr>
        <w:t>l</w:t>
      </w:r>
      <w:r w:rsidR="001B18FD" w:rsidRPr="003E3882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1B18FD" w:rsidRPr="003E3882">
        <w:rPr>
          <w:rFonts w:asciiTheme="minorHAnsi" w:hAnsiTheme="minorHAnsi" w:cstheme="minorHAnsi"/>
          <w:sz w:val="24"/>
          <w:szCs w:val="24"/>
        </w:rPr>
        <w:t xml:space="preserve"> propria disponibilità ad assolvere le funzioni di </w:t>
      </w:r>
      <w:r w:rsidR="009F2A4D" w:rsidRPr="003E3882">
        <w:rPr>
          <w:rFonts w:asciiTheme="minorHAnsi" w:hAnsiTheme="minorHAnsi" w:cstheme="minorHAnsi"/>
          <w:b/>
          <w:bCs/>
          <w:sz w:val="24"/>
          <w:szCs w:val="24"/>
          <w:u w:val="single"/>
        </w:rPr>
        <w:t>COORDINATORE OPERATIVO E DI SUPPORTO ALLE ATTIVITA’</w:t>
      </w:r>
      <w:r w:rsidR="009F2A4D" w:rsidRPr="003E38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18FD" w:rsidRPr="003E3882">
        <w:rPr>
          <w:rFonts w:asciiTheme="minorHAnsi" w:hAnsiTheme="minorHAnsi" w:cstheme="minorHAnsi"/>
          <w:sz w:val="24"/>
          <w:szCs w:val="24"/>
        </w:rPr>
        <w:t xml:space="preserve">per il progetto </w:t>
      </w:r>
      <w:r w:rsidR="009F2A4D" w:rsidRPr="003E388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“</w:t>
      </w:r>
      <w:hyperlink r:id="rId9" w:anchor="fse2" w:history="1">
        <w:r w:rsidR="00001A03" w:rsidRPr="003E3882">
          <w:rPr>
            <w:rStyle w:val="Collegamentoipertestuale"/>
            <w:rFonts w:asciiTheme="minorHAnsi" w:hAnsiTheme="minorHAnsi" w:cstheme="minorHAnsi"/>
            <w:b/>
            <w:color w:val="auto"/>
            <w:u w:val="none"/>
          </w:rPr>
          <w:t>Social...MENTE in azione</w:t>
        </w:r>
      </w:hyperlink>
      <w:r w:rsidR="009F2A4D" w:rsidRPr="003E388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”</w:t>
      </w:r>
    </w:p>
    <w:p w14:paraId="255E53F9" w14:textId="77777777" w:rsidR="00C30859" w:rsidRPr="003E3882" w:rsidRDefault="00C30859" w:rsidP="001B18FD">
      <w:pPr>
        <w:ind w:left="220"/>
        <w:rPr>
          <w:rFonts w:asciiTheme="minorHAnsi" w:hAnsiTheme="minorHAnsi" w:cstheme="minorHAnsi"/>
          <w:b/>
          <w:sz w:val="24"/>
          <w:szCs w:val="24"/>
        </w:rPr>
      </w:pPr>
    </w:p>
    <w:p w14:paraId="7D98BDD8" w14:textId="77777777" w:rsidR="00C021DE" w:rsidRPr="003E3882" w:rsidRDefault="00C021DE" w:rsidP="009F2A4D">
      <w:pPr>
        <w:rPr>
          <w:rFonts w:asciiTheme="minorHAnsi" w:hAnsiTheme="minorHAnsi" w:cstheme="minorHAnsi"/>
          <w:sz w:val="24"/>
          <w:szCs w:val="24"/>
        </w:rPr>
      </w:pPr>
    </w:p>
    <w:p w14:paraId="67B7F77C" w14:textId="77777777" w:rsidR="00C021DE" w:rsidRPr="003E3882" w:rsidRDefault="00C021DE" w:rsidP="00622FF6">
      <w:pPr>
        <w:ind w:left="220"/>
        <w:jc w:val="center"/>
        <w:rPr>
          <w:rFonts w:asciiTheme="minorHAnsi" w:hAnsiTheme="minorHAnsi" w:cstheme="minorHAnsi"/>
          <w:sz w:val="24"/>
          <w:szCs w:val="24"/>
        </w:rPr>
      </w:pPr>
    </w:p>
    <w:p w14:paraId="179E3F2B" w14:textId="77777777" w:rsidR="00622FF6" w:rsidRPr="003E3882" w:rsidRDefault="00622FF6" w:rsidP="00622FF6">
      <w:pPr>
        <w:ind w:left="220"/>
        <w:jc w:val="center"/>
        <w:rPr>
          <w:rFonts w:asciiTheme="minorHAnsi" w:hAnsiTheme="minorHAnsi" w:cstheme="minorHAnsi"/>
          <w:sz w:val="24"/>
          <w:szCs w:val="24"/>
        </w:rPr>
      </w:pPr>
      <w:r w:rsidRPr="003E3882">
        <w:rPr>
          <w:rFonts w:asciiTheme="minorHAnsi" w:hAnsiTheme="minorHAnsi" w:cstheme="minorHAnsi"/>
          <w:sz w:val="24"/>
          <w:szCs w:val="24"/>
        </w:rPr>
        <w:t>DICHIARA</w:t>
      </w:r>
    </w:p>
    <w:p w14:paraId="2CEA1669" w14:textId="08865BB5" w:rsidR="003E39B8" w:rsidRPr="003E3882" w:rsidRDefault="00616CD1" w:rsidP="00FD2861">
      <w:pPr>
        <w:ind w:left="220"/>
        <w:jc w:val="center"/>
        <w:rPr>
          <w:rFonts w:asciiTheme="minorHAnsi" w:hAnsiTheme="minorHAnsi" w:cstheme="minorHAnsi"/>
          <w:sz w:val="24"/>
          <w:szCs w:val="24"/>
        </w:rPr>
      </w:pPr>
      <w:r w:rsidRPr="003E3882">
        <w:rPr>
          <w:rFonts w:asciiTheme="minorHAnsi" w:hAnsiTheme="minorHAnsi" w:cstheme="minorHAnsi"/>
          <w:sz w:val="24"/>
          <w:szCs w:val="24"/>
        </w:rPr>
        <w:t>d</w:t>
      </w:r>
      <w:r w:rsidR="00622FF6" w:rsidRPr="003E3882">
        <w:rPr>
          <w:rFonts w:asciiTheme="minorHAnsi" w:hAnsiTheme="minorHAnsi" w:cstheme="minorHAnsi"/>
          <w:sz w:val="24"/>
          <w:szCs w:val="24"/>
        </w:rPr>
        <w:t>i possedere i seguenti titoli:</w:t>
      </w:r>
    </w:p>
    <w:p w14:paraId="2578DA24" w14:textId="77777777" w:rsidR="009F2A4D" w:rsidRPr="003E3882" w:rsidRDefault="009F2A4D" w:rsidP="00FD2861">
      <w:pPr>
        <w:ind w:left="22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068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2"/>
        <w:gridCol w:w="1564"/>
        <w:gridCol w:w="2177"/>
        <w:gridCol w:w="2174"/>
      </w:tblGrid>
      <w:tr w:rsidR="009F2A4D" w:rsidRPr="003E3882" w14:paraId="4E47A996" w14:textId="255213F3" w:rsidTr="00145B52">
        <w:trPr>
          <w:trHeight w:val="657"/>
        </w:trPr>
        <w:tc>
          <w:tcPr>
            <w:tcW w:w="3012" w:type="pct"/>
            <w:gridSpan w:val="2"/>
          </w:tcPr>
          <w:p w14:paraId="2FBF5E9F" w14:textId="0FCEA636" w:rsidR="009F2A4D" w:rsidRPr="003E3882" w:rsidRDefault="009F2A4D" w:rsidP="00145B52">
            <w:pPr>
              <w:pStyle w:val="TableParagraph"/>
              <w:spacing w:before="8" w:line="242" w:lineRule="exact"/>
              <w:ind w:right="-5305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3E388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TABELLA VALUTAZIONE TITOLI</w:t>
            </w:r>
          </w:p>
        </w:tc>
        <w:tc>
          <w:tcPr>
            <w:tcW w:w="994" w:type="pct"/>
          </w:tcPr>
          <w:p w14:paraId="5B9DC2D1" w14:textId="37EDD9B5" w:rsidR="009F2A4D" w:rsidRPr="003E3882" w:rsidRDefault="009F2A4D" w:rsidP="001E5968">
            <w:pPr>
              <w:pStyle w:val="TableParagraph"/>
              <w:spacing w:before="8" w:line="242" w:lineRule="exact"/>
              <w:ind w:left="107" w:right="105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3E3882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993" w:type="pct"/>
          </w:tcPr>
          <w:p w14:paraId="58D42186" w14:textId="4C178187" w:rsidR="009F2A4D" w:rsidRPr="003E3882" w:rsidRDefault="009F2A4D" w:rsidP="001E5968">
            <w:pPr>
              <w:pStyle w:val="TableParagraph"/>
              <w:spacing w:before="8" w:line="242" w:lineRule="exact"/>
              <w:ind w:left="107" w:righ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3882">
              <w:rPr>
                <w:rFonts w:asciiTheme="minorHAnsi" w:hAnsiTheme="minorHAnsi" w:cstheme="minorHAnsi"/>
                <w:b/>
                <w:sz w:val="24"/>
                <w:szCs w:val="24"/>
              </w:rPr>
              <w:t>PUNTEGGIO ATTRIBUITO DALLA COMMISSIONE</w:t>
            </w:r>
          </w:p>
        </w:tc>
      </w:tr>
      <w:tr w:rsidR="009F2A4D" w:rsidRPr="003E3882" w14:paraId="549D2C61" w14:textId="5D17001F" w:rsidTr="00145B52">
        <w:trPr>
          <w:trHeight w:val="1238"/>
        </w:trPr>
        <w:tc>
          <w:tcPr>
            <w:tcW w:w="2298" w:type="pct"/>
          </w:tcPr>
          <w:p w14:paraId="2E41BB48" w14:textId="77777777" w:rsidR="009F2A4D" w:rsidRPr="003E3882" w:rsidRDefault="009F2A4D" w:rsidP="00DD58E8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Titoli culturali pertinenti all’incarico da ricoprire</w:t>
            </w:r>
          </w:p>
          <w:p w14:paraId="2ABA8031" w14:textId="77777777" w:rsidR="009F2A4D" w:rsidRPr="003E3882" w:rsidRDefault="009F2A4D" w:rsidP="00D45A4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Percorsi formativi sulle tecnologie digitali della durata di almeno n. 6 ore</w:t>
            </w:r>
          </w:p>
          <w:p w14:paraId="4FD492C5" w14:textId="77777777" w:rsidR="009F2A4D" w:rsidRPr="003E3882" w:rsidRDefault="009F2A4D" w:rsidP="00D45A4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2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Titoli culturali sulle tecnologie digitali</w:t>
            </w:r>
          </w:p>
          <w:p w14:paraId="290F6789" w14:textId="77777777" w:rsidR="009F2A4D" w:rsidRPr="003E3882" w:rsidRDefault="009F2A4D" w:rsidP="00DD58E8">
            <w:pPr>
              <w:pStyle w:val="TableParagraph"/>
              <w:tabs>
                <w:tab w:val="left" w:pos="827"/>
                <w:tab w:val="left" w:pos="828"/>
              </w:tabs>
              <w:spacing w:line="243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Punti 1 per ogni titolo</w:t>
            </w:r>
          </w:p>
        </w:tc>
        <w:tc>
          <w:tcPr>
            <w:tcW w:w="714" w:type="pct"/>
          </w:tcPr>
          <w:p w14:paraId="4F03AFB0" w14:textId="77777777" w:rsidR="009F2A4D" w:rsidRPr="003E3882" w:rsidRDefault="009F2A4D" w:rsidP="00DD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</w:rPr>
              <w:t>Max punti10</w:t>
            </w:r>
          </w:p>
        </w:tc>
        <w:tc>
          <w:tcPr>
            <w:tcW w:w="994" w:type="pct"/>
          </w:tcPr>
          <w:p w14:paraId="5B77C043" w14:textId="77777777" w:rsidR="009F2A4D" w:rsidRPr="003E3882" w:rsidRDefault="009F2A4D" w:rsidP="00DD5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7B591" w14:textId="77777777" w:rsidR="009F2A4D" w:rsidRPr="003E3882" w:rsidRDefault="009F2A4D" w:rsidP="00DD5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</w:tcPr>
          <w:p w14:paraId="566C9B6C" w14:textId="77777777" w:rsidR="009F2A4D" w:rsidRPr="003E3882" w:rsidRDefault="009F2A4D" w:rsidP="00DD5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A4D" w:rsidRPr="003E3882" w14:paraId="47575299" w14:textId="1F93693C" w:rsidTr="00145B52">
        <w:trPr>
          <w:trHeight w:val="889"/>
        </w:trPr>
        <w:tc>
          <w:tcPr>
            <w:tcW w:w="2298" w:type="pct"/>
          </w:tcPr>
          <w:p w14:paraId="2CBC61A0" w14:textId="77777777" w:rsidR="009F2A4D" w:rsidRPr="003E3882" w:rsidRDefault="009F2A4D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Certificazioni informatiche</w:t>
            </w:r>
          </w:p>
          <w:p w14:paraId="51FA0F8A" w14:textId="77777777" w:rsidR="009F2A4D" w:rsidRPr="003E3882" w:rsidRDefault="009F2A4D" w:rsidP="00D45A4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Certificazioni CORE</w:t>
            </w:r>
          </w:p>
          <w:p w14:paraId="013307DD" w14:textId="77777777" w:rsidR="009F2A4D" w:rsidRPr="003E3882" w:rsidRDefault="009F2A4D" w:rsidP="00D45A4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Certificazioni SPECIALIST</w:t>
            </w:r>
          </w:p>
          <w:p w14:paraId="1DC15DE3" w14:textId="77777777" w:rsidR="009F2A4D" w:rsidRPr="003E3882" w:rsidRDefault="009F2A4D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Punti 0.5 CORE/ Punti 1 SPECIALIST</w:t>
            </w:r>
          </w:p>
        </w:tc>
        <w:tc>
          <w:tcPr>
            <w:tcW w:w="714" w:type="pct"/>
          </w:tcPr>
          <w:p w14:paraId="1E3B9493" w14:textId="77777777" w:rsidR="009F2A4D" w:rsidRPr="003E3882" w:rsidRDefault="009F2A4D" w:rsidP="00DD58E8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 punti 4</w:t>
            </w:r>
          </w:p>
        </w:tc>
        <w:tc>
          <w:tcPr>
            <w:tcW w:w="994" w:type="pct"/>
          </w:tcPr>
          <w:p w14:paraId="6EBF98D7" w14:textId="77777777" w:rsidR="009F2A4D" w:rsidRPr="003E3882" w:rsidRDefault="009F2A4D" w:rsidP="00DD58E8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</w:tcPr>
          <w:p w14:paraId="7538E4F5" w14:textId="77777777" w:rsidR="009F2A4D" w:rsidRPr="003E3882" w:rsidRDefault="009F2A4D" w:rsidP="00DD58E8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A4D" w:rsidRPr="003E3882" w14:paraId="6C0C74A9" w14:textId="22B473C1" w:rsidTr="00145B52">
        <w:trPr>
          <w:trHeight w:val="621"/>
        </w:trPr>
        <w:tc>
          <w:tcPr>
            <w:tcW w:w="2298" w:type="pct"/>
          </w:tcPr>
          <w:p w14:paraId="7C089BC2" w14:textId="77777777" w:rsidR="009F2A4D" w:rsidRPr="003E3882" w:rsidRDefault="009F2A4D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Pubblicazioni pertinenti all’incarico da ricoprire</w:t>
            </w:r>
          </w:p>
          <w:p w14:paraId="714C5C0E" w14:textId="77777777" w:rsidR="009F2A4D" w:rsidRPr="003E3882" w:rsidRDefault="009F2A4D" w:rsidP="00DD58E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Punti 0.5 per ogni pubblicazione</w:t>
            </w:r>
          </w:p>
        </w:tc>
        <w:tc>
          <w:tcPr>
            <w:tcW w:w="714" w:type="pct"/>
          </w:tcPr>
          <w:p w14:paraId="19748B96" w14:textId="77777777" w:rsidR="009F2A4D" w:rsidRPr="003E3882" w:rsidRDefault="009F2A4D" w:rsidP="00DD58E8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 punti 2</w:t>
            </w:r>
          </w:p>
        </w:tc>
        <w:tc>
          <w:tcPr>
            <w:tcW w:w="994" w:type="pct"/>
          </w:tcPr>
          <w:p w14:paraId="271BAEC5" w14:textId="77777777" w:rsidR="009F2A4D" w:rsidRPr="003E3882" w:rsidRDefault="009F2A4D" w:rsidP="00DD58E8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</w:tcPr>
          <w:p w14:paraId="7FC98A8D" w14:textId="77777777" w:rsidR="009F2A4D" w:rsidRPr="003E3882" w:rsidRDefault="009F2A4D" w:rsidP="00DD58E8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A4D" w:rsidRPr="003E3882" w14:paraId="5DAEF346" w14:textId="71D54273" w:rsidTr="00145B52">
        <w:trPr>
          <w:trHeight w:val="1059"/>
        </w:trPr>
        <w:tc>
          <w:tcPr>
            <w:tcW w:w="2298" w:type="pct"/>
          </w:tcPr>
          <w:p w14:paraId="34E460F8" w14:textId="77777777" w:rsidR="009F2A4D" w:rsidRPr="003E3882" w:rsidRDefault="009F2A4D" w:rsidP="00DD58E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Esperienze di docenza pertinenti all’incarico da ricoprire</w:t>
            </w:r>
          </w:p>
          <w:p w14:paraId="3868E163" w14:textId="77777777" w:rsidR="009F2A4D" w:rsidRPr="003E3882" w:rsidRDefault="009F2A4D" w:rsidP="00D45A4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Docenza nelle tecnologie digitali</w:t>
            </w:r>
          </w:p>
          <w:p w14:paraId="2A9B5DE5" w14:textId="77777777" w:rsidR="009F2A4D" w:rsidRPr="003E3882" w:rsidRDefault="009F2A4D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Punti 1 per ogni attività/progetto</w:t>
            </w:r>
          </w:p>
        </w:tc>
        <w:tc>
          <w:tcPr>
            <w:tcW w:w="714" w:type="pct"/>
          </w:tcPr>
          <w:p w14:paraId="256DE63F" w14:textId="77777777" w:rsidR="009F2A4D" w:rsidRPr="003E3882" w:rsidRDefault="009F2A4D" w:rsidP="00DD58E8">
            <w:pPr>
              <w:pStyle w:val="TableParagraph"/>
              <w:spacing w:before="2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</w:rPr>
              <w:t>Max punti10</w:t>
            </w:r>
          </w:p>
        </w:tc>
        <w:tc>
          <w:tcPr>
            <w:tcW w:w="994" w:type="pct"/>
          </w:tcPr>
          <w:p w14:paraId="0426C061" w14:textId="77777777" w:rsidR="009F2A4D" w:rsidRPr="003E3882" w:rsidRDefault="009F2A4D" w:rsidP="00DD58E8">
            <w:pPr>
              <w:pStyle w:val="TableParagraph"/>
              <w:spacing w:before="2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</w:tcPr>
          <w:p w14:paraId="1D63201A" w14:textId="77777777" w:rsidR="009F2A4D" w:rsidRPr="003E3882" w:rsidRDefault="009F2A4D" w:rsidP="00DD58E8">
            <w:pPr>
              <w:pStyle w:val="TableParagraph"/>
              <w:spacing w:before="2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A4D" w:rsidRPr="003E3882" w14:paraId="2F5ABA3A" w14:textId="7ED355B1" w:rsidTr="000B600B">
        <w:trPr>
          <w:trHeight w:val="687"/>
        </w:trPr>
        <w:tc>
          <w:tcPr>
            <w:tcW w:w="2298" w:type="pct"/>
          </w:tcPr>
          <w:p w14:paraId="1BB79A73" w14:textId="77777777" w:rsidR="009F2A4D" w:rsidRPr="003E3882" w:rsidRDefault="009F2A4D" w:rsidP="00DD58E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Esperienze professionali nel settore di pertinenza</w:t>
            </w:r>
          </w:p>
          <w:p w14:paraId="6DACF555" w14:textId="77777777" w:rsidR="009F2A4D" w:rsidRPr="003E3882" w:rsidRDefault="009F2A4D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F4CA9A1" w14:textId="77777777" w:rsidR="009F2A4D" w:rsidRPr="003E3882" w:rsidRDefault="009F2A4D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Facilitatore PON</w:t>
            </w:r>
          </w:p>
          <w:p w14:paraId="5B1440C1" w14:textId="77777777" w:rsidR="009F2A4D" w:rsidRPr="003E3882" w:rsidRDefault="009F2A4D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Animatore digitale</w:t>
            </w:r>
          </w:p>
          <w:p w14:paraId="33051FF4" w14:textId="77777777" w:rsidR="009F2A4D" w:rsidRPr="003E3882" w:rsidRDefault="009F2A4D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Team Innovazione</w:t>
            </w:r>
          </w:p>
          <w:p w14:paraId="66A7A66F" w14:textId="77777777" w:rsidR="009F2A4D" w:rsidRPr="003E3882" w:rsidRDefault="009F2A4D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Tutor PON FSE</w:t>
            </w:r>
          </w:p>
          <w:p w14:paraId="48A8E583" w14:textId="77777777" w:rsidR="009F2A4D" w:rsidRPr="003E3882" w:rsidRDefault="009F2A4D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Docente con Funzione Strumentale </w:t>
            </w:r>
          </w:p>
          <w:p w14:paraId="1279AFBB" w14:textId="77777777" w:rsidR="009F2A4D" w:rsidRPr="003E3882" w:rsidRDefault="009F2A4D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Esperto Monitoraggi </w:t>
            </w:r>
          </w:p>
          <w:p w14:paraId="615743F1" w14:textId="77777777" w:rsidR="009F2A4D" w:rsidRPr="003E3882" w:rsidRDefault="009F2A4D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Altro</w:t>
            </w:r>
          </w:p>
          <w:p w14:paraId="6BD6586E" w14:textId="77777777" w:rsidR="009F2A4D" w:rsidRPr="003E3882" w:rsidRDefault="009F2A4D" w:rsidP="00DD58E8">
            <w:pPr>
              <w:pStyle w:val="TableParagraph"/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lastRenderedPageBreak/>
              <w:t>Punti 1 per ogni progetto/incarico</w:t>
            </w:r>
          </w:p>
        </w:tc>
        <w:tc>
          <w:tcPr>
            <w:tcW w:w="714" w:type="pct"/>
          </w:tcPr>
          <w:p w14:paraId="190B52AC" w14:textId="77777777" w:rsidR="009F2A4D" w:rsidRPr="003E3882" w:rsidRDefault="009F2A4D" w:rsidP="00DD58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8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Max punti10</w:t>
            </w:r>
          </w:p>
          <w:p w14:paraId="626F5ABD" w14:textId="77777777" w:rsidR="009F2A4D" w:rsidRPr="003E3882" w:rsidRDefault="009F2A4D" w:rsidP="00DD58E8">
            <w:pPr>
              <w:pStyle w:val="TableParagraph"/>
              <w:spacing w:before="209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4F8DEB9" w14:textId="77777777" w:rsidR="009F2A4D" w:rsidRPr="003E3882" w:rsidRDefault="009F2A4D" w:rsidP="00DD58E8">
            <w:pPr>
              <w:pStyle w:val="TableParagraph"/>
              <w:spacing w:before="209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A8545C9" w14:textId="77777777" w:rsidR="009F2A4D" w:rsidRPr="003E3882" w:rsidRDefault="009F2A4D" w:rsidP="00DD58E8">
            <w:pPr>
              <w:pStyle w:val="TableParagraph"/>
              <w:spacing w:before="209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5D2FD0C" w14:textId="77777777" w:rsidR="009F2A4D" w:rsidRPr="003E3882" w:rsidRDefault="009F2A4D" w:rsidP="00DD58E8">
            <w:pPr>
              <w:pStyle w:val="TableParagraph"/>
              <w:spacing w:before="209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A4284B6" w14:textId="77777777" w:rsidR="009F2A4D" w:rsidRPr="003E3882" w:rsidRDefault="009F2A4D" w:rsidP="00DD58E8">
            <w:pPr>
              <w:pStyle w:val="TableParagraph"/>
              <w:spacing w:before="20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4" w:type="pct"/>
          </w:tcPr>
          <w:p w14:paraId="54E9FB4E" w14:textId="77777777" w:rsidR="009F2A4D" w:rsidRPr="003E3882" w:rsidRDefault="009F2A4D" w:rsidP="00DD58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</w:tcPr>
          <w:p w14:paraId="0C8B55C0" w14:textId="77777777" w:rsidR="009F2A4D" w:rsidRPr="003E3882" w:rsidRDefault="009F2A4D" w:rsidP="00DD58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5B52" w:rsidRPr="003E3882" w14:paraId="05EBD87B" w14:textId="77777777" w:rsidTr="00145B52">
        <w:trPr>
          <w:trHeight w:val="650"/>
        </w:trPr>
        <w:tc>
          <w:tcPr>
            <w:tcW w:w="2298" w:type="pct"/>
          </w:tcPr>
          <w:p w14:paraId="01C46B10" w14:textId="5F39D475" w:rsidR="00145B52" w:rsidRPr="003E3882" w:rsidRDefault="000B600B" w:rsidP="000B600B">
            <w:pPr>
              <w:pStyle w:val="TableParagraph"/>
              <w:spacing w:before="2"/>
              <w:ind w:left="10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714" w:type="pct"/>
          </w:tcPr>
          <w:p w14:paraId="674BF67D" w14:textId="2DA75200" w:rsidR="00145B52" w:rsidRPr="003E3882" w:rsidRDefault="000B600B" w:rsidP="000B600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4" w:type="pct"/>
          </w:tcPr>
          <w:p w14:paraId="683C03A9" w14:textId="77777777" w:rsidR="00145B52" w:rsidRPr="003E3882" w:rsidRDefault="00145B52" w:rsidP="00DD58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</w:tcPr>
          <w:p w14:paraId="61654A9A" w14:textId="77777777" w:rsidR="00145B52" w:rsidRPr="003E3882" w:rsidRDefault="00145B52" w:rsidP="00DD58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A70335" w14:textId="77777777" w:rsidR="003E39B8" w:rsidRPr="003E3882" w:rsidRDefault="003E39B8" w:rsidP="001B18FD">
      <w:pPr>
        <w:ind w:left="220"/>
        <w:rPr>
          <w:rFonts w:asciiTheme="minorHAnsi" w:hAnsiTheme="minorHAnsi" w:cstheme="minorHAnsi"/>
          <w:sz w:val="24"/>
          <w:szCs w:val="24"/>
        </w:rPr>
      </w:pPr>
    </w:p>
    <w:p w14:paraId="1032F4AE" w14:textId="77777777" w:rsidR="001B18FD" w:rsidRPr="003E3882" w:rsidRDefault="00E3596B" w:rsidP="001B18FD">
      <w:pPr>
        <w:spacing w:before="137"/>
        <w:ind w:right="1993"/>
        <w:jc w:val="right"/>
        <w:rPr>
          <w:rFonts w:asciiTheme="minorHAnsi" w:hAnsiTheme="minorHAnsi" w:cstheme="minorHAnsi"/>
          <w:sz w:val="24"/>
          <w:szCs w:val="24"/>
        </w:rPr>
      </w:pPr>
      <w:r w:rsidRPr="003E3882">
        <w:rPr>
          <w:rFonts w:asciiTheme="minorHAnsi" w:hAnsiTheme="minorHAnsi" w:cstheme="minorHAnsi"/>
          <w:sz w:val="24"/>
          <w:szCs w:val="24"/>
        </w:rPr>
        <w:t>I</w:t>
      </w:r>
      <w:r w:rsidR="001B18FD" w:rsidRPr="003E3882">
        <w:rPr>
          <w:rFonts w:asciiTheme="minorHAnsi" w:hAnsiTheme="minorHAnsi" w:cstheme="minorHAnsi"/>
          <w:sz w:val="24"/>
          <w:szCs w:val="24"/>
        </w:rPr>
        <w:t>n fede</w:t>
      </w:r>
    </w:p>
    <w:p w14:paraId="0DE16452" w14:textId="77777777" w:rsidR="001B18FD" w:rsidRPr="003E3882" w:rsidRDefault="001B18FD" w:rsidP="001B18FD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1AD25E9B" w14:textId="77777777" w:rsidR="001B18FD" w:rsidRPr="003E3882" w:rsidRDefault="001B18FD" w:rsidP="001B18FD">
      <w:pPr>
        <w:spacing w:before="90"/>
        <w:ind w:left="6289"/>
        <w:rPr>
          <w:rFonts w:asciiTheme="minorHAnsi" w:hAnsiTheme="minorHAnsi" w:cstheme="minorHAnsi"/>
          <w:sz w:val="24"/>
          <w:szCs w:val="24"/>
        </w:rPr>
      </w:pPr>
      <w:r w:rsidRPr="003E3882">
        <w:rPr>
          <w:rFonts w:asciiTheme="minorHAnsi" w:hAnsiTheme="minorHAnsi" w:cstheme="minorHAnsi"/>
          <w:sz w:val="24"/>
          <w:szCs w:val="24"/>
        </w:rPr>
        <w:t>-------------------------------------------------------</w:t>
      </w:r>
    </w:p>
    <w:p w14:paraId="10D50859" w14:textId="0E8D605A" w:rsidR="00B5529F" w:rsidRPr="003E3882" w:rsidRDefault="00B5529F" w:rsidP="001B18FD">
      <w:pPr>
        <w:spacing w:before="230"/>
        <w:ind w:left="220"/>
        <w:rPr>
          <w:rFonts w:asciiTheme="minorHAnsi" w:hAnsiTheme="minorHAnsi" w:cstheme="minorHAnsi"/>
          <w:i/>
          <w:iCs/>
          <w:sz w:val="24"/>
          <w:szCs w:val="24"/>
        </w:rPr>
      </w:pPr>
      <w:bookmarkStart w:id="1" w:name="_Hlk89272654"/>
      <w:r w:rsidRPr="003E3882">
        <w:rPr>
          <w:rFonts w:asciiTheme="minorHAnsi" w:hAnsiTheme="minorHAnsi" w:cstheme="minorHAnsi"/>
          <w:i/>
          <w:iCs/>
          <w:sz w:val="24"/>
          <w:szCs w:val="24"/>
        </w:rPr>
        <w:t>Luogo e data</w:t>
      </w:r>
      <w:bookmarkEnd w:id="1"/>
    </w:p>
    <w:p w14:paraId="1384185C" w14:textId="697A3876" w:rsidR="001B18FD" w:rsidRPr="003E3882" w:rsidRDefault="00774F22" w:rsidP="001B18FD">
      <w:pPr>
        <w:spacing w:before="230"/>
        <w:ind w:left="220"/>
        <w:rPr>
          <w:rFonts w:asciiTheme="minorHAnsi" w:hAnsiTheme="minorHAnsi" w:cstheme="minorHAnsi"/>
          <w:i/>
          <w:sz w:val="24"/>
          <w:szCs w:val="24"/>
        </w:rPr>
      </w:pPr>
      <w:r w:rsidRPr="003E3882">
        <w:rPr>
          <w:rFonts w:asciiTheme="minorHAnsi" w:hAnsiTheme="minorHAnsi" w:cstheme="minorHAnsi"/>
          <w:sz w:val="24"/>
          <w:szCs w:val="24"/>
        </w:rPr>
        <w:t>S</w:t>
      </w:r>
      <w:r w:rsidR="001B18FD" w:rsidRPr="003E3882">
        <w:rPr>
          <w:rFonts w:asciiTheme="minorHAnsi" w:hAnsiTheme="minorHAnsi" w:cstheme="minorHAnsi"/>
          <w:sz w:val="24"/>
          <w:szCs w:val="24"/>
        </w:rPr>
        <w:t xml:space="preserve">i allega </w:t>
      </w:r>
      <w:r w:rsidR="001B18FD" w:rsidRPr="003E3882">
        <w:rPr>
          <w:rFonts w:asciiTheme="minorHAnsi" w:hAnsiTheme="minorHAnsi" w:cstheme="minorHAnsi"/>
          <w:i/>
          <w:sz w:val="24"/>
          <w:szCs w:val="24"/>
        </w:rPr>
        <w:t>curriculum vitae</w:t>
      </w:r>
      <w:r w:rsidR="00622FF6" w:rsidRPr="003E3882">
        <w:rPr>
          <w:rFonts w:asciiTheme="minorHAnsi" w:hAnsiTheme="minorHAnsi" w:cstheme="minorHAnsi"/>
          <w:i/>
          <w:sz w:val="24"/>
          <w:szCs w:val="24"/>
        </w:rPr>
        <w:t xml:space="preserve"> formato europeo</w:t>
      </w:r>
    </w:p>
    <w:sectPr w:rsidR="001B18FD" w:rsidRPr="003E3882" w:rsidSect="00376491">
      <w:headerReference w:type="default" r:id="rId10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F41C9" w14:textId="77777777" w:rsidR="00E207B7" w:rsidRDefault="00E207B7" w:rsidP="00376491">
      <w:r>
        <w:separator/>
      </w:r>
    </w:p>
  </w:endnote>
  <w:endnote w:type="continuationSeparator" w:id="0">
    <w:p w14:paraId="15C5FC5F" w14:textId="77777777" w:rsidR="00E207B7" w:rsidRDefault="00E207B7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781D2" w14:textId="77777777" w:rsidR="00E207B7" w:rsidRDefault="00E207B7" w:rsidP="00376491">
      <w:r>
        <w:separator/>
      </w:r>
    </w:p>
  </w:footnote>
  <w:footnote w:type="continuationSeparator" w:id="0">
    <w:p w14:paraId="44DEC810" w14:textId="77777777" w:rsidR="00E207B7" w:rsidRDefault="00E207B7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5F06" w14:textId="77777777" w:rsidR="00CA04E7" w:rsidRDefault="00E207B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4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5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6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9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1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2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3">
    <w:nsid w:val="64EE554E"/>
    <w:multiLevelType w:val="hybridMultilevel"/>
    <w:tmpl w:val="CFCA0E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5">
    <w:nsid w:val="68931D1D"/>
    <w:multiLevelType w:val="hybridMultilevel"/>
    <w:tmpl w:val="31E4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8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7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18"/>
  </w:num>
  <w:num w:numId="15">
    <w:abstractNumId w:val="6"/>
  </w:num>
  <w:num w:numId="16">
    <w:abstractNumId w:val="2"/>
  </w:num>
  <w:num w:numId="17">
    <w:abstractNumId w:val="9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FD"/>
    <w:rsid w:val="00001A03"/>
    <w:rsid w:val="000B600B"/>
    <w:rsid w:val="00145B52"/>
    <w:rsid w:val="00150829"/>
    <w:rsid w:val="001B18FD"/>
    <w:rsid w:val="001D71EA"/>
    <w:rsid w:val="001E5968"/>
    <w:rsid w:val="002557BE"/>
    <w:rsid w:val="002C5F88"/>
    <w:rsid w:val="00340C46"/>
    <w:rsid w:val="00373CAC"/>
    <w:rsid w:val="00376491"/>
    <w:rsid w:val="003E3882"/>
    <w:rsid w:val="003E39B8"/>
    <w:rsid w:val="00434212"/>
    <w:rsid w:val="00464AC7"/>
    <w:rsid w:val="0046782A"/>
    <w:rsid w:val="00490007"/>
    <w:rsid w:val="004D2923"/>
    <w:rsid w:val="004D319A"/>
    <w:rsid w:val="00500135"/>
    <w:rsid w:val="0051518B"/>
    <w:rsid w:val="0056382A"/>
    <w:rsid w:val="00574775"/>
    <w:rsid w:val="00616CD1"/>
    <w:rsid w:val="00622FF6"/>
    <w:rsid w:val="00656A9A"/>
    <w:rsid w:val="0073201C"/>
    <w:rsid w:val="00767A0C"/>
    <w:rsid w:val="00774F22"/>
    <w:rsid w:val="007C1963"/>
    <w:rsid w:val="007E0E03"/>
    <w:rsid w:val="007E65D0"/>
    <w:rsid w:val="008E7CE9"/>
    <w:rsid w:val="009328F6"/>
    <w:rsid w:val="009571F9"/>
    <w:rsid w:val="009C4AC1"/>
    <w:rsid w:val="009F2A4D"/>
    <w:rsid w:val="009F40CD"/>
    <w:rsid w:val="00A22C59"/>
    <w:rsid w:val="00A468FB"/>
    <w:rsid w:val="00AB639E"/>
    <w:rsid w:val="00AC0769"/>
    <w:rsid w:val="00B23320"/>
    <w:rsid w:val="00B26373"/>
    <w:rsid w:val="00B5529F"/>
    <w:rsid w:val="00C021DE"/>
    <w:rsid w:val="00C034CD"/>
    <w:rsid w:val="00C30859"/>
    <w:rsid w:val="00C4060E"/>
    <w:rsid w:val="00C66E93"/>
    <w:rsid w:val="00C91107"/>
    <w:rsid w:val="00CD5616"/>
    <w:rsid w:val="00CF20A3"/>
    <w:rsid w:val="00D45A4B"/>
    <w:rsid w:val="00DB728F"/>
    <w:rsid w:val="00DE18F3"/>
    <w:rsid w:val="00DE717B"/>
    <w:rsid w:val="00DE73DF"/>
    <w:rsid w:val="00E1502D"/>
    <w:rsid w:val="00E1581A"/>
    <w:rsid w:val="00E207B7"/>
    <w:rsid w:val="00E3596B"/>
    <w:rsid w:val="00E929AC"/>
    <w:rsid w:val="00EB7909"/>
    <w:rsid w:val="00EC5BF7"/>
    <w:rsid w:val="00ED5FF8"/>
    <w:rsid w:val="00F47E60"/>
    <w:rsid w:val="00F53EDB"/>
    <w:rsid w:val="00F80FD4"/>
    <w:rsid w:val="00F902D2"/>
    <w:rsid w:val="00FD2861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8EA97"/>
  <w15:docId w15:val="{7CB65BD1-EBC5-4A5B-B9CA-6BAEAFE9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CF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01A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20142020.indire.it/scuola_accesso/index.php?action=scuola_accesso&amp;new_window=1&amp;codice_meccanografico=TAIC85900X&amp;progetti=0&amp;jjlettura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ur.gov.it/documents/20182/1346628/prot26502_19.zip/21a20f0b-27fa-2e58-13fe-3b66aaa51055?pk_vid=1565e3b3c3a65a7b1648037073f1c9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n20142020.indire.it/scuola_accesso/index.php?action=scuola_accesso&amp;new_window=1&amp;codice_meccanografico=TAIC85900X&amp;progetti=0&amp;jjlettura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</cp:lastModifiedBy>
  <cp:revision>10</cp:revision>
  <dcterms:created xsi:type="dcterms:W3CDTF">2021-09-08T10:41:00Z</dcterms:created>
  <dcterms:modified xsi:type="dcterms:W3CDTF">2022-03-31T08:31:00Z</dcterms:modified>
</cp:coreProperties>
</file>